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D3" w:rsidRPr="001D6BCF" w:rsidRDefault="00344DD3" w:rsidP="0018301B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112A54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/>
            <w:rtl/>
          </w:rPr>
          <w:id w:val="1755704009"/>
          <w:placeholder>
            <w:docPart w:val="D5621CA7DD8A460A897F5C6746D51F83"/>
          </w:placeholder>
          <w:text/>
        </w:sdtPr>
        <w:sdtContent>
          <w:r w:rsidR="00112A54" w:rsidRPr="00776FF9">
            <w:rPr>
              <w:rFonts w:ascii="Arial" w:eastAsia="Arial" w:hAnsi="Arial" w:cs="Arial"/>
              <w:rtl/>
            </w:rPr>
            <w:t>מתמטיקאים יוונים מהעת העתיקה</w:t>
          </w:r>
        </w:sdtContent>
      </w:sdt>
    </w:p>
    <w:p w:rsidR="00344DD3" w:rsidRDefault="00344DD3" w:rsidP="00112A54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112A54">
            <w:rPr>
              <w:rFonts w:ascii="Arial" w:eastAsia="Arial" w:hAnsi="Arial" w:cs="Arial" w:hint="cs"/>
              <w:rtl/>
            </w:rPr>
            <w:t>מתמטיקה</w:t>
          </w:r>
        </w:sdtContent>
      </w:sdt>
    </w:p>
    <w:p w:rsidR="00344DD3" w:rsidRPr="001D6BCF" w:rsidRDefault="00344DD3" w:rsidP="00112A54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="007944CE" w:rsidRPr="007944CE">
        <w:rPr>
          <w:rtl/>
        </w:rPr>
        <w:t xml:space="preserve"> </w:t>
      </w:r>
      <w:r w:rsidR="00112A54">
        <w:rPr>
          <w:rFonts w:ascii="Arial" w:eastAsia="Arial" w:hAnsi="Arial" w:cs="Arial" w:hint="cs"/>
          <w:rtl/>
        </w:rPr>
        <w:t>חטיבת ביניים ותיכון</w:t>
      </w:r>
    </w:p>
    <w:p w:rsidR="00CB2A97" w:rsidRDefault="00344DD3" w:rsidP="00CB2A97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112A54" w:rsidRPr="00112A54" w:rsidRDefault="00CB2A97" w:rsidP="00112A54">
      <w:pPr>
        <w:pStyle w:val="a7"/>
        <w:numPr>
          <w:ilvl w:val="0"/>
          <w:numId w:val="4"/>
        </w:numPr>
        <w:spacing w:line="360" w:lineRule="auto"/>
        <w:rPr>
          <w:rFonts w:ascii="Arial" w:eastAsia="Arial" w:hAnsi="Arial" w:cs="Arial"/>
        </w:rPr>
      </w:pPr>
      <w:r w:rsidRPr="00112A54"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Theme="minorBidi" w:eastAsiaTheme="minorHAnsi" w:hAnsiTheme="minorBidi" w:cstheme="minorBidi"/>
            <w:sz w:val="22"/>
            <w:szCs w:val="22"/>
            <w:rtl/>
          </w:rPr>
          <w:id w:val="658663672"/>
          <w:placeholder>
            <w:docPart w:val="5D455DD8C3C24318B8869D985C2746D3"/>
          </w:placeholder>
          <w:text/>
        </w:sdtPr>
        <w:sdtContent>
          <w:r w:rsidR="00112A54" w:rsidRPr="00112A54">
            <w:rPr>
              <w:rFonts w:asciiTheme="minorBidi" w:eastAsiaTheme="minorHAnsi" w:hAnsiTheme="minorBidi" w:cstheme="minorBidi"/>
              <w:sz w:val="22"/>
              <w:szCs w:val="22"/>
              <w:rtl/>
            </w:rPr>
            <w:t>התלמידים יכירו את המתמטיקאים הגדולים היווניים בעת העתיקה במשך 1000 שנים – מש</w:t>
          </w:r>
          <w:r w:rsidR="00112A54" w:rsidRPr="00112A54">
            <w:rPr>
              <w:rFonts w:asciiTheme="minorBidi" w:eastAsiaTheme="minorHAnsi" w:hAnsiTheme="minorBidi" w:cstheme="minorBidi" w:hint="cs"/>
              <w:sz w:val="22"/>
              <w:szCs w:val="22"/>
              <w:rtl/>
            </w:rPr>
            <w:t>נת 624 לפנה"ס ועד לשנת 415 אחרי הספירה</w:t>
          </w:r>
          <w:r w:rsidR="00112A54" w:rsidRPr="00112A54">
            <w:rPr>
              <w:rFonts w:asciiTheme="minorBidi" w:eastAsiaTheme="minorHAnsi" w:hAnsiTheme="minorBidi" w:cstheme="minorBidi"/>
              <w:sz w:val="22"/>
              <w:szCs w:val="22"/>
              <w:rtl/>
            </w:rPr>
            <w:t xml:space="preserve"> </w:t>
          </w:r>
        </w:sdtContent>
      </w:sdt>
    </w:p>
    <w:p w:rsidR="00112A54" w:rsidRPr="00BF5EBD" w:rsidRDefault="00112A54" w:rsidP="00112A54">
      <w:pPr>
        <w:pStyle w:val="a7"/>
        <w:numPr>
          <w:ilvl w:val="0"/>
          <w:numId w:val="4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Theme="minorBidi" w:eastAsiaTheme="minorHAnsi" w:hAnsiTheme="minorBidi" w:cstheme="minorBidi" w:hint="cs"/>
            <w:sz w:val="22"/>
            <w:szCs w:val="22"/>
            <w:rtl/>
          </w:rPr>
          <w:id w:val="-700093239"/>
          <w:placeholder>
            <w:docPart w:val="0F571775484A4B2B816BAD2F98F4B71B"/>
          </w:placeholder>
          <w:text/>
        </w:sdtPr>
        <w:sdtContent>
          <w:r>
            <w:rPr>
              <w:rFonts w:asciiTheme="minorBidi" w:eastAsiaTheme="minorHAnsi" w:hAnsiTheme="minorBidi" w:cstheme="minorBidi" w:hint="cs"/>
              <w:sz w:val="22"/>
              <w:szCs w:val="22"/>
              <w:rtl/>
            </w:rPr>
            <w:t>התלמידים יפעילו את ציר הזמן באופן עצמאי ויבחרו אילו תכנים להעשיר ולהעמיק מתוך המידע המצורף: הכתוב במלל, המופיע בתמונות או המוצג בסרטונים</w:t>
          </w:r>
        </w:sdtContent>
      </w:sdt>
    </w:p>
    <w:p w:rsidR="00344DD3" w:rsidRDefault="00344DD3" w:rsidP="00112A54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Content>
          <w:r w:rsidR="00112A54" w:rsidRPr="00566EC4">
            <w:rPr>
              <w:rFonts w:ascii="Arial" w:eastAsia="Arial" w:hAnsi="Arial" w:cs="Arial"/>
            </w:rPr>
            <w:t>time graphics</w:t>
          </w:r>
          <w:r w:rsidR="00112A54" w:rsidRPr="00566EC4">
            <w:rPr>
              <w:rFonts w:ascii="Arial" w:eastAsia="Arial" w:hAnsi="Arial" w:cs="Arial"/>
              <w:rtl/>
            </w:rPr>
            <w:t xml:space="preserve"> – כלי לבניית צירי זמן של גוגל</w:t>
          </w:r>
        </w:sdtContent>
      </w:sdt>
    </w:p>
    <w:p w:rsidR="00344DD3" w:rsidRPr="00880DAF" w:rsidRDefault="00344DD3" w:rsidP="00112A54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112A54">
            <w:t xml:space="preserve"> https://time.graphics/line/365461</w:t>
          </w:r>
        </w:sdtContent>
      </w:sdt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2A54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2A54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CE4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366B9B" w:rsidRPr="00366B9B" w:rsidRDefault="00FD5635" w:rsidP="009C4358">
      <w:pPr>
        <w:bidi w:val="0"/>
        <w:spacing w:after="160" w:line="259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  <w:r w:rsidR="00366B9B"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112A54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Content>
          <w:r w:rsidR="00112A54" w:rsidRPr="00340442">
            <w:rPr>
              <w:rFonts w:ascii="Arial" w:eastAsia="Arial" w:hAnsi="Arial" w:cs="Arial"/>
              <w:rtl/>
            </w:rPr>
            <w:t>ציר זמן המתאר את גדולי המתמטיקאים היוונים של העת העתיקה - משנת 624 לפני הספירה ועד 415 אחרי הספירה לצורך שיעור העשרה עצמאי במתמטיקה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475DE8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475DE8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475DE8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2A54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475DE8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A54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Default="00112A54" w:rsidP="00B267B7">
      <w:pPr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975212878"/>
          <w:text/>
        </w:sdtPr>
        <w:sdtContent>
          <w:r>
            <w:rPr>
              <w:rFonts w:ascii="Arial" w:eastAsia="Arial" w:hAnsi="Arial" w:cs="Arial" w:hint="cs"/>
              <w:rtl/>
            </w:rPr>
            <w:t xml:space="preserve">משך הפעילות: כ- 45 דקות לפעילות כיתתית, עם אפשרות להעשרה נוספת בפעילות בבית </w:t>
          </w:r>
        </w:sdtContent>
      </w:sdt>
    </w:p>
    <w:p w:rsidR="00112A54" w:rsidRPr="00112A54" w:rsidRDefault="00112A54" w:rsidP="00112A54">
      <w:pPr>
        <w:spacing w:line="360" w:lineRule="auto"/>
        <w:ind w:left="360"/>
        <w:rPr>
          <w:rFonts w:hint="cs"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475DE8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3827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475DE8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475DE8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475DE8" w:rsidP="00112A54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2A54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112A54">
            <w:rPr>
              <w:rFonts w:ascii="Arial" w:eastAsia="Arial" w:hAnsi="Arial" w:cs="Arial" w:hint="cs"/>
              <w:rtl/>
            </w:rPr>
            <w:t>כל תלמיד מתקדם בקצב שלו</w:t>
          </w:r>
        </w:sdtContent>
      </w:sdt>
    </w:p>
    <w:p w:rsidR="00B267B7" w:rsidRDefault="00475DE8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475DE8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A54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475DE8" w:rsidP="00112A54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4358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112A54">
            <w:rPr>
              <w:rFonts w:ascii="Arial" w:eastAsia="Arial" w:hAnsi="Arial" w:cs="Arial" w:hint="cs"/>
              <w:rtl/>
            </w:rPr>
            <w:t>מאפשר העשרה מעמיקה בחומר</w:t>
          </w:r>
        </w:sdtContent>
      </w:sdt>
    </w:p>
    <w:p w:rsidR="00B267B7" w:rsidRDefault="00475DE8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A54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475DE8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343A59" w:rsidP="00112A54">
      <w:pPr>
        <w:numPr>
          <w:ilvl w:val="0"/>
          <w:numId w:val="2"/>
        </w:numPr>
        <w:spacing w:line="360" w:lineRule="auto"/>
      </w:pPr>
      <w:r>
        <w:rPr>
          <w:rFonts w:ascii="Arial" w:eastAsia="Arial" w:hAnsi="Arial" w:cs="Arial"/>
          <w:b/>
          <w:bCs/>
          <w:rtl/>
        </w:rPr>
        <w:br w:type="page"/>
      </w:r>
      <w:r w:rsidR="00B267B7"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 w:rsidR="00B267B7">
        <w:rPr>
          <w:rFonts w:ascii="Arial" w:eastAsia="Arial" w:hAnsi="Arial" w:cs="Arial" w:hint="cs"/>
          <w:rtl/>
        </w:rPr>
        <w:t xml:space="preserve">? </w:t>
      </w:r>
    </w:p>
    <w:p w:rsidR="00B267B7" w:rsidRDefault="00475DE8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2A54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475DE8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2A54">
            <w:rPr>
              <w:rFonts w:ascii="MS Gothic" w:eastAsia="MS Gothic" w:hAnsi="MS Gothic" w:cs="MS Gothic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475DE8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475DE8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475DE8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A54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475DE8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475DE8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2DE0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475DE8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2DE0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475DE8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2DE0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475DE8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2DE0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:rsidR="0052228A" w:rsidRDefault="00475DE8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475DE8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475DE8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E8" w:rsidRDefault="00475DE8" w:rsidP="00344DD3">
      <w:r>
        <w:separator/>
      </w:r>
    </w:p>
  </w:endnote>
  <w:endnote w:type="continuationSeparator" w:id="0">
    <w:p w:rsidR="00475DE8" w:rsidRDefault="00475DE8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E8" w:rsidRDefault="00475DE8" w:rsidP="00344DD3">
      <w:r>
        <w:separator/>
      </w:r>
    </w:p>
  </w:footnote>
  <w:footnote w:type="continuationSeparator" w:id="0">
    <w:p w:rsidR="00475DE8" w:rsidRDefault="00475DE8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2.75pt;height:21pt;visibility:visible;mso-wrap-style:square" o:bullet="t">
        <v:imagedata r:id="rId1" o:title=""/>
      </v:shape>
    </w:pict>
  </w:numPicBullet>
  <w:abstractNum w:abstractNumId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1C7550"/>
    <w:multiLevelType w:val="hybridMultilevel"/>
    <w:tmpl w:val="9B78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D3"/>
    <w:rsid w:val="000454B5"/>
    <w:rsid w:val="00112A54"/>
    <w:rsid w:val="0018301B"/>
    <w:rsid w:val="00184DC7"/>
    <w:rsid w:val="001A31D6"/>
    <w:rsid w:val="00343A59"/>
    <w:rsid w:val="00344DD3"/>
    <w:rsid w:val="00366B9B"/>
    <w:rsid w:val="003B3FD2"/>
    <w:rsid w:val="003C7649"/>
    <w:rsid w:val="00432648"/>
    <w:rsid w:val="00475DE8"/>
    <w:rsid w:val="0052228A"/>
    <w:rsid w:val="00592B10"/>
    <w:rsid w:val="005D3F5A"/>
    <w:rsid w:val="00630279"/>
    <w:rsid w:val="007944CE"/>
    <w:rsid w:val="007D42F8"/>
    <w:rsid w:val="008C0F81"/>
    <w:rsid w:val="008F6918"/>
    <w:rsid w:val="00916395"/>
    <w:rsid w:val="009C4358"/>
    <w:rsid w:val="00A6627B"/>
    <w:rsid w:val="00B267B7"/>
    <w:rsid w:val="00B62DE0"/>
    <w:rsid w:val="00CB2A97"/>
    <w:rsid w:val="00CF56C4"/>
    <w:rsid w:val="00D22365"/>
    <w:rsid w:val="00F53827"/>
    <w:rsid w:val="00F76852"/>
    <w:rsid w:val="00FD5635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454B5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0454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454B5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0454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5D455DD8C3C24318B8869D985C2746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F97323E-E2E5-427C-A0C0-CC1004783F1D}"/>
      </w:docPartPr>
      <w:docPartBody>
        <w:p w:rsidR="00000000" w:rsidRDefault="00E84F49" w:rsidP="00E84F49">
          <w:pPr>
            <w:pStyle w:val="5D455DD8C3C24318B8869D985C2746D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0F571775484A4B2B816BAD2F98F4B71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27FFC0F-4B1B-49DD-B320-961F7E32C189}"/>
      </w:docPartPr>
      <w:docPartBody>
        <w:p w:rsidR="00000000" w:rsidRDefault="00E84F49" w:rsidP="00E84F49">
          <w:pPr>
            <w:pStyle w:val="0F571775484A4B2B816BAD2F98F4B71B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AF"/>
    <w:rsid w:val="00245D09"/>
    <w:rsid w:val="00270E0C"/>
    <w:rsid w:val="004034EE"/>
    <w:rsid w:val="004458AF"/>
    <w:rsid w:val="00E84F49"/>
    <w:rsid w:val="00E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E84F49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  <w:style w:type="paragraph" w:customStyle="1" w:styleId="5D455DD8C3C24318B8869D985C2746D3">
    <w:name w:val="5D455DD8C3C24318B8869D985C2746D3"/>
    <w:rsid w:val="00E84F49"/>
    <w:pPr>
      <w:bidi/>
      <w:spacing w:after="200" w:line="276" w:lineRule="auto"/>
    </w:pPr>
  </w:style>
  <w:style w:type="paragraph" w:customStyle="1" w:styleId="0F571775484A4B2B816BAD2F98F4B71B">
    <w:name w:val="0F571775484A4B2B816BAD2F98F4B71B"/>
    <w:rsid w:val="00E84F49"/>
    <w:pPr>
      <w:bidi/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E84F49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  <w:style w:type="paragraph" w:customStyle="1" w:styleId="5D455DD8C3C24318B8869D985C2746D3">
    <w:name w:val="5D455DD8C3C24318B8869D985C2746D3"/>
    <w:rsid w:val="00E84F49"/>
    <w:pPr>
      <w:bidi/>
      <w:spacing w:after="200" w:line="276" w:lineRule="auto"/>
    </w:pPr>
  </w:style>
  <w:style w:type="paragraph" w:customStyle="1" w:styleId="0F571775484A4B2B816BAD2F98F4B71B">
    <w:name w:val="0F571775484A4B2B816BAD2F98F4B71B"/>
    <w:rsid w:val="00E84F49"/>
    <w:pPr>
      <w:bidi/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82EC0-770F-4C42-8370-8F18A053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Kablinsky Ben Dor</dc:creator>
  <cp:lastModifiedBy>ZOHAR</cp:lastModifiedBy>
  <cp:revision>3</cp:revision>
  <dcterms:created xsi:type="dcterms:W3CDTF">2020-04-19T19:49:00Z</dcterms:created>
  <dcterms:modified xsi:type="dcterms:W3CDTF">2020-04-19T19:55:00Z</dcterms:modified>
</cp:coreProperties>
</file>